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0001140361-26-016980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0001178879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AMICUS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333-252566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78879" TargetMode="External"/><Relationship Id="rId3" Type="http://schemas.openxmlformats.org/officeDocument/2006/relationships/hyperlink" Target="http://www.sec.gov/cgi-bin/browse-edgar?action=getcompany&amp;filenum=333-25256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240</Characters>
  <CharactersWithSpaces>259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